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19" w:rsidRDefault="008860ED">
      <w:pPr>
        <w:rPr>
          <w:rFonts w:ascii="Times New Roman" w:hAnsi="Times New Roman" w:cs="Times New Roman"/>
          <w:sz w:val="24"/>
          <w:szCs w:val="24"/>
        </w:rPr>
      </w:pPr>
      <w:r w:rsidRPr="008860ED">
        <w:rPr>
          <w:rFonts w:ascii="Times New Roman" w:hAnsi="Times New Roman" w:cs="Times New Roman"/>
          <w:sz w:val="24"/>
          <w:szCs w:val="24"/>
        </w:rPr>
        <w:t>SIM.250.</w:t>
      </w:r>
      <w:r w:rsidR="00614C55">
        <w:rPr>
          <w:rFonts w:ascii="Times New Roman" w:hAnsi="Times New Roman" w:cs="Times New Roman"/>
          <w:sz w:val="24"/>
          <w:szCs w:val="24"/>
        </w:rPr>
        <w:t>1</w:t>
      </w:r>
      <w:r w:rsidRPr="008860ED">
        <w:rPr>
          <w:rFonts w:ascii="Times New Roman" w:hAnsi="Times New Roman" w:cs="Times New Roman"/>
          <w:sz w:val="24"/>
          <w:szCs w:val="24"/>
        </w:rPr>
        <w:t>.20</w:t>
      </w:r>
      <w:r w:rsidR="00CA608B">
        <w:rPr>
          <w:rFonts w:ascii="Times New Roman" w:hAnsi="Times New Roman" w:cs="Times New Roman"/>
          <w:sz w:val="24"/>
          <w:szCs w:val="24"/>
        </w:rPr>
        <w:t>20</w:t>
      </w:r>
    </w:p>
    <w:p w:rsidR="000C71F7" w:rsidRDefault="000C71F7">
      <w:pPr>
        <w:rPr>
          <w:rFonts w:ascii="Times New Roman" w:hAnsi="Times New Roman" w:cs="Times New Roman"/>
          <w:sz w:val="24"/>
          <w:szCs w:val="24"/>
        </w:rPr>
      </w:pPr>
    </w:p>
    <w:p w:rsidR="000C71F7" w:rsidRDefault="000C71F7" w:rsidP="00F20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FAA" w:rsidRDefault="000C71F7" w:rsidP="00F20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Wyjaśnienia do Zapytania ofertowego </w:t>
      </w:r>
      <w:r w:rsidR="00F20FA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0C71F7" w:rsidRDefault="000C71F7" w:rsidP="00F20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okresowej kontroli stanu technicznego </w:t>
      </w:r>
      <w:r w:rsidR="00F20FAA">
        <w:rPr>
          <w:rFonts w:ascii="Times New Roman" w:hAnsi="Times New Roman" w:cs="Times New Roman"/>
          <w:sz w:val="24"/>
          <w:szCs w:val="24"/>
        </w:rPr>
        <w:t xml:space="preserve">obiektów </w:t>
      </w:r>
      <w:r>
        <w:rPr>
          <w:rFonts w:ascii="Times New Roman" w:hAnsi="Times New Roman" w:cs="Times New Roman"/>
          <w:sz w:val="24"/>
          <w:szCs w:val="24"/>
        </w:rPr>
        <w:t xml:space="preserve"> budowalnych/</w:t>
      </w:r>
      <w:r w:rsidR="00F20FAA">
        <w:rPr>
          <w:rFonts w:ascii="Times New Roman" w:hAnsi="Times New Roman" w:cs="Times New Roman"/>
          <w:sz w:val="24"/>
          <w:szCs w:val="24"/>
        </w:rPr>
        <w:t xml:space="preserve">przeglądów </w:t>
      </w:r>
      <w:r>
        <w:rPr>
          <w:rFonts w:ascii="Times New Roman" w:hAnsi="Times New Roman" w:cs="Times New Roman"/>
          <w:sz w:val="24"/>
          <w:szCs w:val="24"/>
        </w:rPr>
        <w:t xml:space="preserve">budowlanych rocznych </w:t>
      </w:r>
      <w:r w:rsidR="00F20FAA">
        <w:rPr>
          <w:rFonts w:ascii="Times New Roman" w:hAnsi="Times New Roman" w:cs="Times New Roman"/>
          <w:sz w:val="24"/>
          <w:szCs w:val="24"/>
        </w:rPr>
        <w:t>budynkówmieszkalnych</w:t>
      </w:r>
      <w:r>
        <w:rPr>
          <w:rFonts w:ascii="Times New Roman" w:hAnsi="Times New Roman" w:cs="Times New Roman"/>
          <w:sz w:val="24"/>
          <w:szCs w:val="24"/>
        </w:rPr>
        <w:t xml:space="preserve"> wchodzących </w:t>
      </w:r>
      <w:r w:rsidR="00F20FAA">
        <w:rPr>
          <w:rFonts w:ascii="Times New Roman" w:hAnsi="Times New Roman" w:cs="Times New Roman"/>
          <w:sz w:val="24"/>
          <w:szCs w:val="24"/>
        </w:rPr>
        <w:t>w skład</w:t>
      </w:r>
      <w:r>
        <w:rPr>
          <w:rFonts w:ascii="Times New Roman" w:hAnsi="Times New Roman" w:cs="Times New Roman"/>
          <w:sz w:val="24"/>
          <w:szCs w:val="24"/>
        </w:rPr>
        <w:t xml:space="preserve"> mieszkaniowego zasobu gminy Drobin</w:t>
      </w:r>
    </w:p>
    <w:p w:rsidR="00F20FAA" w:rsidRDefault="00F20FAA" w:rsidP="00F20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FAA" w:rsidRDefault="00F20FAA" w:rsidP="00F20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203" w:rsidRDefault="00DA7203" w:rsidP="00DA7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nawiązaniu do ww. zapytania ofertowego </w:t>
      </w:r>
      <w:r w:rsidR="005B5D40">
        <w:rPr>
          <w:rFonts w:ascii="Times New Roman" w:hAnsi="Times New Roman" w:cs="Times New Roman"/>
          <w:sz w:val="24"/>
          <w:szCs w:val="24"/>
        </w:rPr>
        <w:t>z dn</w:t>
      </w:r>
      <w:r w:rsidR="00B601DE">
        <w:rPr>
          <w:rFonts w:ascii="Times New Roman" w:hAnsi="Times New Roman" w:cs="Times New Roman"/>
          <w:sz w:val="24"/>
          <w:szCs w:val="24"/>
        </w:rPr>
        <w:t xml:space="preserve">ia </w:t>
      </w:r>
      <w:r w:rsidR="00CA608B">
        <w:rPr>
          <w:rFonts w:ascii="Times New Roman" w:hAnsi="Times New Roman" w:cs="Times New Roman"/>
          <w:sz w:val="24"/>
          <w:szCs w:val="24"/>
        </w:rPr>
        <w:t>0</w:t>
      </w:r>
      <w:r w:rsidR="00005990">
        <w:rPr>
          <w:rFonts w:ascii="Times New Roman" w:hAnsi="Times New Roman" w:cs="Times New Roman"/>
          <w:sz w:val="24"/>
          <w:szCs w:val="24"/>
        </w:rPr>
        <w:t>4</w:t>
      </w:r>
      <w:r w:rsidR="00614C55">
        <w:rPr>
          <w:rFonts w:ascii="Times New Roman" w:hAnsi="Times New Roman" w:cs="Times New Roman"/>
          <w:sz w:val="24"/>
          <w:szCs w:val="24"/>
        </w:rPr>
        <w:t>.</w:t>
      </w:r>
      <w:r w:rsidR="00B601DE">
        <w:rPr>
          <w:rFonts w:ascii="Times New Roman" w:hAnsi="Times New Roman" w:cs="Times New Roman"/>
          <w:sz w:val="24"/>
          <w:szCs w:val="24"/>
        </w:rPr>
        <w:t>02.20</w:t>
      </w:r>
      <w:r w:rsidR="00CA608B">
        <w:rPr>
          <w:rFonts w:ascii="Times New Roman" w:hAnsi="Times New Roman" w:cs="Times New Roman"/>
          <w:sz w:val="24"/>
          <w:szCs w:val="24"/>
        </w:rPr>
        <w:t>20</w:t>
      </w:r>
      <w:r w:rsidR="00B601DE">
        <w:rPr>
          <w:rFonts w:ascii="Times New Roman" w:hAnsi="Times New Roman" w:cs="Times New Roman"/>
          <w:sz w:val="24"/>
          <w:szCs w:val="24"/>
        </w:rPr>
        <w:t xml:space="preserve"> roku informuję</w:t>
      </w:r>
      <w:r w:rsidR="005B5D40">
        <w:rPr>
          <w:rFonts w:ascii="Times New Roman" w:hAnsi="Times New Roman" w:cs="Times New Roman"/>
          <w:sz w:val="24"/>
          <w:szCs w:val="24"/>
        </w:rPr>
        <w:t xml:space="preserve">, że </w:t>
      </w:r>
      <w:r w:rsidR="00B601DE" w:rsidRPr="00390E31">
        <w:rPr>
          <w:rFonts w:ascii="Times New Roman" w:hAnsi="Times New Roman" w:cs="Times New Roman"/>
          <w:b/>
          <w:sz w:val="24"/>
          <w:szCs w:val="24"/>
        </w:rPr>
        <w:t>1. dotychczasowy zapis o brzmieniu:</w:t>
      </w:r>
    </w:p>
    <w:p w:rsidR="005B5D40" w:rsidRPr="00390E31" w:rsidRDefault="00B601DE" w:rsidP="005B5D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E31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5B5D40" w:rsidRPr="00390E31">
        <w:rPr>
          <w:rFonts w:ascii="Times New Roman" w:hAnsi="Times New Roman" w:cs="Times New Roman"/>
          <w:bCs/>
          <w:i/>
          <w:sz w:val="24"/>
          <w:szCs w:val="24"/>
        </w:rPr>
        <w:t>III. 1. </w:t>
      </w:r>
      <w:r w:rsidR="005B5D40" w:rsidRPr="00390E31">
        <w:rPr>
          <w:rFonts w:ascii="Times New Roman" w:hAnsi="Times New Roman" w:cs="Times New Roman"/>
          <w:i/>
          <w:sz w:val="24"/>
          <w:szCs w:val="24"/>
        </w:rPr>
        <w:t>ZAKRES ROCZNEGO RZEGLĄDU BUDOWLANEGO POWINIEN OBEJMOWAĆ MIN:</w:t>
      </w:r>
    </w:p>
    <w:p w:rsidR="005B5D40" w:rsidRPr="00390E31" w:rsidRDefault="005B5D40" w:rsidP="005B5D4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90E31">
        <w:rPr>
          <w:rFonts w:ascii="Times New Roman" w:hAnsi="Times New Roman" w:cs="Times New Roman"/>
          <w:bCs/>
          <w:i/>
          <w:sz w:val="24"/>
          <w:szCs w:val="24"/>
        </w:rPr>
        <w:t>1. Sprawdzenie stanu technicznego:</w:t>
      </w:r>
    </w:p>
    <w:p w:rsidR="005B5D40" w:rsidRPr="00B601DE" w:rsidRDefault="005B5D40" w:rsidP="005B5D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601DE">
        <w:rPr>
          <w:rFonts w:ascii="Times New Roman" w:hAnsi="Times New Roman" w:cs="Times New Roman"/>
          <w:bCs/>
          <w:i/>
          <w:sz w:val="24"/>
          <w:szCs w:val="24"/>
        </w:rPr>
        <w:t>elementów</w:t>
      </w:r>
      <w:r w:rsidR="000E4790" w:rsidRPr="00B601DE">
        <w:rPr>
          <w:rFonts w:ascii="Times New Roman" w:hAnsi="Times New Roman" w:cs="Times New Roman"/>
          <w:bCs/>
          <w:i/>
          <w:sz w:val="24"/>
          <w:szCs w:val="24"/>
        </w:rPr>
        <w:fldChar w:fldCharType="begin"/>
      </w:r>
      <w:r w:rsidRPr="00B601DE">
        <w:rPr>
          <w:rFonts w:ascii="Times New Roman" w:hAnsi="Times New Roman" w:cs="Times New Roman"/>
          <w:bCs/>
          <w:i/>
          <w:sz w:val="24"/>
          <w:szCs w:val="24"/>
        </w:rPr>
        <w:instrText xml:space="preserve"> LISTNUM </w:instrText>
      </w:r>
      <w:r w:rsidR="000E4790" w:rsidRPr="00B601DE">
        <w:rPr>
          <w:rFonts w:ascii="Times New Roman" w:hAnsi="Times New Roman" w:cs="Times New Roman"/>
          <w:bCs/>
          <w:i/>
          <w:sz w:val="24"/>
          <w:szCs w:val="24"/>
        </w:rPr>
        <w:fldChar w:fldCharType="end"/>
      </w:r>
      <w:r w:rsidRPr="00B601DE">
        <w:rPr>
          <w:rFonts w:ascii="Times New Roman" w:hAnsi="Times New Roman" w:cs="Times New Roman"/>
          <w:bCs/>
          <w:i/>
          <w:sz w:val="24"/>
          <w:szCs w:val="24"/>
        </w:rPr>
        <w:t xml:space="preserve"> budynku, budowli i instalacji narażonych na szkodliwe wpływy atmosferyczne i niszczące działanie czynników występujących podczas użytkowania obiektu,</w:t>
      </w:r>
    </w:p>
    <w:p w:rsidR="005B5D40" w:rsidRPr="00B601DE" w:rsidRDefault="005B5D40" w:rsidP="005B5D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601DE">
        <w:rPr>
          <w:rFonts w:ascii="Times New Roman" w:hAnsi="Times New Roman" w:cs="Times New Roman"/>
          <w:bCs/>
          <w:i/>
          <w:sz w:val="24"/>
          <w:szCs w:val="24"/>
        </w:rPr>
        <w:t>Instalacji i urządzeń służących ochronie środowiska,</w:t>
      </w:r>
    </w:p>
    <w:p w:rsidR="005B5D40" w:rsidRDefault="005B5D40" w:rsidP="005B5D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601DE">
        <w:rPr>
          <w:rFonts w:ascii="Times New Roman" w:hAnsi="Times New Roman" w:cs="Times New Roman"/>
          <w:bCs/>
          <w:i/>
          <w:sz w:val="24"/>
          <w:szCs w:val="24"/>
        </w:rPr>
        <w:t>Instalacji gazowych oraz przewodów kominowych (dymowych, spalinowych, i wentylacyjnych)</w:t>
      </w:r>
      <w:r w:rsidR="00B601DE">
        <w:rPr>
          <w:rFonts w:ascii="Times New Roman" w:hAnsi="Times New Roman" w:cs="Times New Roman"/>
          <w:bCs/>
          <w:i/>
          <w:sz w:val="24"/>
          <w:szCs w:val="24"/>
        </w:rPr>
        <w:t>”</w:t>
      </w:r>
    </w:p>
    <w:p w:rsidR="00B601DE" w:rsidRDefault="00390E31" w:rsidP="00BE70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Otrzymuje </w:t>
      </w:r>
      <w:r w:rsidR="00BE7070" w:rsidRPr="00BE7070">
        <w:rPr>
          <w:rFonts w:ascii="Times New Roman" w:hAnsi="Times New Roman" w:cs="Times New Roman"/>
          <w:bCs/>
          <w:sz w:val="24"/>
          <w:szCs w:val="24"/>
        </w:rPr>
        <w:t>brzmienia</w:t>
      </w:r>
      <w:r w:rsidR="00BE7070">
        <w:rPr>
          <w:rFonts w:ascii="Times New Roman" w:hAnsi="Times New Roman" w:cs="Times New Roman"/>
          <w:bCs/>
          <w:sz w:val="24"/>
          <w:szCs w:val="24"/>
        </w:rPr>
        <w:t>:</w:t>
      </w:r>
    </w:p>
    <w:p w:rsidR="00BE7070" w:rsidRPr="00390E31" w:rsidRDefault="00BE7070" w:rsidP="00BE70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390E31">
        <w:rPr>
          <w:rFonts w:ascii="Times New Roman" w:hAnsi="Times New Roman" w:cs="Times New Roman"/>
          <w:bCs/>
          <w:i/>
          <w:sz w:val="24"/>
          <w:szCs w:val="24"/>
        </w:rPr>
        <w:t>III. 1. </w:t>
      </w:r>
      <w:r w:rsidRPr="00390E31">
        <w:rPr>
          <w:rFonts w:ascii="Times New Roman" w:hAnsi="Times New Roman" w:cs="Times New Roman"/>
          <w:i/>
          <w:sz w:val="24"/>
          <w:szCs w:val="24"/>
        </w:rPr>
        <w:t xml:space="preserve">ZAKRES ROCZNEGO </w:t>
      </w:r>
      <w:r w:rsidR="00614C55">
        <w:rPr>
          <w:rFonts w:ascii="Times New Roman" w:hAnsi="Times New Roman" w:cs="Times New Roman"/>
          <w:i/>
          <w:sz w:val="24"/>
          <w:szCs w:val="24"/>
        </w:rPr>
        <w:t>P</w:t>
      </w:r>
      <w:r w:rsidRPr="00390E31">
        <w:rPr>
          <w:rFonts w:ascii="Times New Roman" w:hAnsi="Times New Roman" w:cs="Times New Roman"/>
          <w:i/>
          <w:sz w:val="24"/>
          <w:szCs w:val="24"/>
        </w:rPr>
        <w:t>RZEGLĄDU BUDOWLANEGO POWINIEN OBEJMOWAĆ MIN:</w:t>
      </w:r>
    </w:p>
    <w:p w:rsidR="00BE7070" w:rsidRPr="00390E31" w:rsidRDefault="00BE7070" w:rsidP="00BE707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90E31">
        <w:rPr>
          <w:rFonts w:ascii="Times New Roman" w:hAnsi="Times New Roman" w:cs="Times New Roman"/>
          <w:bCs/>
          <w:i/>
          <w:sz w:val="24"/>
          <w:szCs w:val="24"/>
        </w:rPr>
        <w:t>1. Sprawdzenie stanu technicznego:</w:t>
      </w:r>
    </w:p>
    <w:p w:rsidR="00BE7070" w:rsidRPr="001A4DBA" w:rsidRDefault="00BE7070" w:rsidP="001A4D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A4DBA">
        <w:rPr>
          <w:rFonts w:ascii="Times New Roman" w:hAnsi="Times New Roman" w:cs="Times New Roman"/>
          <w:bCs/>
          <w:i/>
          <w:sz w:val="24"/>
          <w:szCs w:val="24"/>
        </w:rPr>
        <w:t>elementów</w:t>
      </w:r>
      <w:r w:rsidR="00614C55">
        <w:rPr>
          <w:rFonts w:ascii="Times New Roman" w:hAnsi="Times New Roman" w:cs="Times New Roman"/>
          <w:bCs/>
          <w:i/>
          <w:sz w:val="24"/>
          <w:szCs w:val="24"/>
        </w:rPr>
        <w:t xml:space="preserve"> a</w:t>
      </w:r>
      <w:r w:rsidRPr="001A4DBA">
        <w:rPr>
          <w:rFonts w:ascii="Times New Roman" w:hAnsi="Times New Roman" w:cs="Times New Roman"/>
          <w:bCs/>
          <w:i/>
          <w:sz w:val="24"/>
          <w:szCs w:val="24"/>
        </w:rPr>
        <w:t xml:space="preserve"> budynku, budowli i instalacji narażonych na szkodliwe wpływy atmosferyczne i niszczące działanie czynników występujących podczas użytkowania obiektu,</w:t>
      </w:r>
    </w:p>
    <w:p w:rsidR="00BE7070" w:rsidRDefault="00BE7070" w:rsidP="001A4D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601DE">
        <w:rPr>
          <w:rFonts w:ascii="Times New Roman" w:hAnsi="Times New Roman" w:cs="Times New Roman"/>
          <w:bCs/>
          <w:i/>
          <w:sz w:val="24"/>
          <w:szCs w:val="24"/>
        </w:rPr>
        <w:t>Instalacji i urządze</w:t>
      </w:r>
      <w:r w:rsidR="00E5141C">
        <w:rPr>
          <w:rFonts w:ascii="Times New Roman" w:hAnsi="Times New Roman" w:cs="Times New Roman"/>
          <w:bCs/>
          <w:i/>
          <w:sz w:val="24"/>
          <w:szCs w:val="24"/>
        </w:rPr>
        <w:t>ń służących ochronie środowiska.</w:t>
      </w:r>
    </w:p>
    <w:p w:rsidR="003308FE" w:rsidRDefault="003308FE" w:rsidP="00EB035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0359" w:rsidRDefault="00EB0359" w:rsidP="00EB035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Brak instalacji gazowych</w:t>
      </w:r>
    </w:p>
    <w:p w:rsidR="00EB0359" w:rsidRDefault="00EB0359" w:rsidP="00EB035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Sprawdzenie stanu technicznego przewodów kominowych - odrębna umowa.”</w:t>
      </w:r>
    </w:p>
    <w:p w:rsidR="00390E31" w:rsidRPr="00390E31" w:rsidRDefault="00390E31" w:rsidP="00537E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0E31" w:rsidRDefault="00537E79" w:rsidP="00390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E7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 </w:t>
      </w:r>
      <w:r w:rsidR="00390E31" w:rsidRPr="00390E31">
        <w:rPr>
          <w:rFonts w:ascii="Times New Roman" w:hAnsi="Times New Roman" w:cs="Times New Roman"/>
          <w:b/>
          <w:bCs/>
          <w:sz w:val="24"/>
          <w:szCs w:val="24"/>
        </w:rPr>
        <w:t>dotychczasowy zapis o brzmieniu</w:t>
      </w:r>
      <w:r w:rsidR="00390E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0E31" w:rsidRPr="00390E31" w:rsidRDefault="00390E31" w:rsidP="00390E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390E31">
        <w:rPr>
          <w:rFonts w:ascii="Times New Roman" w:hAnsi="Times New Roman" w:cs="Times New Roman"/>
          <w:i/>
          <w:sz w:val="24"/>
          <w:szCs w:val="24"/>
        </w:rPr>
        <w:t>XI. Termin realizacji zamówienia</w:t>
      </w:r>
    </w:p>
    <w:p w:rsidR="00390E31" w:rsidRPr="00390E31" w:rsidRDefault="00390E31" w:rsidP="00390E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E31">
        <w:rPr>
          <w:rFonts w:ascii="Times New Roman" w:hAnsi="Times New Roman" w:cs="Times New Roman"/>
          <w:i/>
          <w:sz w:val="24"/>
          <w:szCs w:val="24"/>
        </w:rPr>
        <w:t>Termin realizacji zamówienia czyli wykonania kontroli  w obiekta</w:t>
      </w:r>
      <w:r w:rsidR="00614C55">
        <w:rPr>
          <w:rFonts w:ascii="Times New Roman" w:hAnsi="Times New Roman" w:cs="Times New Roman"/>
          <w:i/>
          <w:sz w:val="24"/>
          <w:szCs w:val="24"/>
        </w:rPr>
        <w:t>ch wskazanych w Załączniku</w:t>
      </w:r>
      <w:r w:rsidRPr="00390E31">
        <w:rPr>
          <w:rFonts w:ascii="Times New Roman" w:hAnsi="Times New Roman" w:cs="Times New Roman"/>
          <w:i/>
          <w:sz w:val="24"/>
          <w:szCs w:val="24"/>
        </w:rPr>
        <w:t xml:space="preserve"> Nr 1 – 3 miesiące od podpisania umowy –kontrola obiektów marzec –kwiecień 2018r.</w:t>
      </w:r>
    </w:p>
    <w:p w:rsidR="00390E31" w:rsidRPr="00390E31" w:rsidRDefault="00390E31" w:rsidP="00390E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Otrzymuje </w:t>
      </w:r>
      <w:r w:rsidRPr="00BE7070">
        <w:rPr>
          <w:rFonts w:ascii="Times New Roman" w:hAnsi="Times New Roman" w:cs="Times New Roman"/>
          <w:bCs/>
          <w:sz w:val="24"/>
          <w:szCs w:val="24"/>
        </w:rPr>
        <w:t xml:space="preserve"> brzmienia</w:t>
      </w:r>
    </w:p>
    <w:p w:rsidR="00390E31" w:rsidRPr="00390E31" w:rsidRDefault="00390E31" w:rsidP="00390E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390E31">
        <w:rPr>
          <w:rFonts w:ascii="Times New Roman" w:hAnsi="Times New Roman" w:cs="Times New Roman"/>
          <w:i/>
          <w:sz w:val="24"/>
          <w:szCs w:val="24"/>
        </w:rPr>
        <w:t>XI. Termin realizacji zamówienia</w:t>
      </w:r>
    </w:p>
    <w:p w:rsidR="005B5D40" w:rsidRDefault="00390E31" w:rsidP="00390E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E31">
        <w:rPr>
          <w:rFonts w:ascii="Times New Roman" w:hAnsi="Times New Roman" w:cs="Times New Roman"/>
          <w:i/>
          <w:sz w:val="24"/>
          <w:szCs w:val="24"/>
        </w:rPr>
        <w:t xml:space="preserve">Termin realizacji zamówienia czyli wykonania kontroli  w obiektach wskazanych w Załączniku          Nr 1 – </w:t>
      </w:r>
      <w:r>
        <w:rPr>
          <w:rFonts w:ascii="Times New Roman" w:hAnsi="Times New Roman" w:cs="Times New Roman"/>
          <w:i/>
          <w:sz w:val="24"/>
          <w:szCs w:val="24"/>
        </w:rPr>
        <w:t xml:space="preserve"> 60 dni  </w:t>
      </w:r>
      <w:r w:rsidRPr="00390E31">
        <w:rPr>
          <w:rFonts w:ascii="Times New Roman" w:hAnsi="Times New Roman" w:cs="Times New Roman"/>
          <w:i/>
          <w:sz w:val="24"/>
          <w:szCs w:val="24"/>
        </w:rPr>
        <w:t>od podpisania umowy –kontrola obiektów marzec 2018r</w:t>
      </w:r>
      <w:r w:rsidR="001A4DBA">
        <w:rPr>
          <w:rFonts w:ascii="Times New Roman" w:hAnsi="Times New Roman" w:cs="Times New Roman"/>
          <w:i/>
          <w:sz w:val="24"/>
          <w:szCs w:val="24"/>
        </w:rPr>
        <w:t>. Termin  60 dni uwzględnia</w:t>
      </w:r>
      <w:r w:rsidR="009945C7">
        <w:rPr>
          <w:rFonts w:ascii="Times New Roman" w:hAnsi="Times New Roman" w:cs="Times New Roman"/>
          <w:i/>
          <w:sz w:val="24"/>
          <w:szCs w:val="24"/>
        </w:rPr>
        <w:t xml:space="preserve"> czas  wykonania kontroli</w:t>
      </w:r>
      <w:bookmarkStart w:id="0" w:name="_GoBack"/>
      <w:bookmarkEnd w:id="0"/>
      <w:r w:rsidR="001A4DBA">
        <w:rPr>
          <w:rFonts w:ascii="Times New Roman" w:hAnsi="Times New Roman" w:cs="Times New Roman"/>
          <w:i/>
          <w:sz w:val="24"/>
          <w:szCs w:val="24"/>
        </w:rPr>
        <w:t xml:space="preserve"> obiektów i czas sporządzenia dokumentacji pokontrolnej”.</w:t>
      </w:r>
    </w:p>
    <w:p w:rsidR="00F3749F" w:rsidRDefault="00F3749F" w:rsidP="00390E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559A" w:rsidRDefault="004361FA" w:rsidP="00390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1FA">
        <w:rPr>
          <w:rFonts w:ascii="Times New Roman" w:hAnsi="Times New Roman" w:cs="Times New Roman"/>
          <w:b/>
          <w:sz w:val="24"/>
          <w:szCs w:val="24"/>
        </w:rPr>
        <w:t xml:space="preserve">3. Dotychczasowy zapis ust 1 § 5 Projektu umowy </w:t>
      </w:r>
      <w:r w:rsidR="0027559A">
        <w:rPr>
          <w:rFonts w:ascii="Times New Roman" w:hAnsi="Times New Roman" w:cs="Times New Roman"/>
          <w:b/>
          <w:sz w:val="24"/>
          <w:szCs w:val="24"/>
        </w:rPr>
        <w:t xml:space="preserve"> o brzmieniu:</w:t>
      </w:r>
    </w:p>
    <w:p w:rsidR="0027559A" w:rsidRDefault="0027559A" w:rsidP="0027559A">
      <w:pPr>
        <w:pStyle w:val="NormalnyWeb"/>
        <w:spacing w:before="0" w:beforeAutospacing="0" w:after="0"/>
        <w:jc w:val="both"/>
        <w:rPr>
          <w:i/>
        </w:rPr>
      </w:pPr>
      <w:r>
        <w:rPr>
          <w:i/>
        </w:rPr>
        <w:t>„</w:t>
      </w:r>
      <w:r w:rsidRPr="0027559A">
        <w:rPr>
          <w:i/>
        </w:rPr>
        <w:t>Wszystkie dokumenty mające znaczenie dla prowadzenia i odbioru usługi Wykonawca dostarczy  do siedziby Zamawiającego w formie pisemnej w terminie 21 dni ni od daty podpisania umowy.</w:t>
      </w:r>
      <w:r>
        <w:rPr>
          <w:i/>
        </w:rPr>
        <w:t>”</w:t>
      </w:r>
    </w:p>
    <w:p w:rsidR="0027559A" w:rsidRDefault="0027559A" w:rsidP="0027559A">
      <w:pPr>
        <w:pStyle w:val="NormalnyWeb"/>
        <w:spacing w:before="0" w:beforeAutospacing="0" w:after="0"/>
        <w:jc w:val="both"/>
        <w:rPr>
          <w:i/>
        </w:rPr>
      </w:pPr>
      <w:r>
        <w:rPr>
          <w:i/>
        </w:rPr>
        <w:t xml:space="preserve"> Otrzymuje brzmienie</w:t>
      </w:r>
    </w:p>
    <w:p w:rsidR="0027559A" w:rsidRDefault="0027559A" w:rsidP="0027559A">
      <w:pPr>
        <w:pStyle w:val="NormalnyWeb"/>
        <w:spacing w:before="0" w:beforeAutospacing="0" w:after="0"/>
        <w:jc w:val="both"/>
        <w:rPr>
          <w:i/>
        </w:rPr>
      </w:pPr>
      <w:r>
        <w:rPr>
          <w:i/>
        </w:rPr>
        <w:lastRenderedPageBreak/>
        <w:t>„</w:t>
      </w:r>
      <w:r w:rsidRPr="0027559A">
        <w:rPr>
          <w:i/>
        </w:rPr>
        <w:t xml:space="preserve">Wszystkie dokumenty mające znaczenie dla prowadzenia i odbioru usługi Wykonawca dostarczy  do siedziby Zamawiającego w formie pisemnej </w:t>
      </w:r>
      <w:r w:rsidR="00DC6B03">
        <w:rPr>
          <w:i/>
        </w:rPr>
        <w:t xml:space="preserve">uwzględniając  </w:t>
      </w:r>
      <w:r>
        <w:rPr>
          <w:i/>
        </w:rPr>
        <w:t>termin wykonania zamówienia określony w  pkt 1) ust 1 § 4  umowy”</w:t>
      </w:r>
    </w:p>
    <w:p w:rsidR="00F5761C" w:rsidRDefault="00F5761C" w:rsidP="0027559A">
      <w:pPr>
        <w:pStyle w:val="NormalnyWeb"/>
        <w:spacing w:before="0" w:beforeAutospacing="0" w:after="0"/>
        <w:jc w:val="both"/>
        <w:rPr>
          <w:i/>
        </w:rPr>
      </w:pPr>
    </w:p>
    <w:p w:rsidR="00DF7139" w:rsidRPr="00DF7139" w:rsidRDefault="00DF7139" w:rsidP="00DF713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F7139">
        <w:rPr>
          <w:rFonts w:ascii="Times New Roman" w:hAnsi="Times New Roman"/>
          <w:sz w:val="24"/>
          <w:szCs w:val="24"/>
        </w:rPr>
        <w:t>4. Załącznik Nr 3do Zapytania ofertowego SIM.2510.</w:t>
      </w:r>
      <w:r w:rsidR="00614C55">
        <w:rPr>
          <w:rFonts w:ascii="Times New Roman" w:hAnsi="Times New Roman"/>
          <w:sz w:val="24"/>
          <w:szCs w:val="24"/>
        </w:rPr>
        <w:t>1</w:t>
      </w:r>
      <w:r w:rsidRPr="00DF7139">
        <w:rPr>
          <w:rFonts w:ascii="Times New Roman" w:hAnsi="Times New Roman"/>
          <w:sz w:val="24"/>
          <w:szCs w:val="24"/>
        </w:rPr>
        <w:t>.20</w:t>
      </w:r>
      <w:r w:rsidR="00CA608B">
        <w:rPr>
          <w:rFonts w:ascii="Times New Roman" w:hAnsi="Times New Roman"/>
          <w:sz w:val="24"/>
          <w:szCs w:val="24"/>
        </w:rPr>
        <w:t>20 z dnia</w:t>
      </w:r>
      <w:r w:rsidRPr="00DF7139">
        <w:rPr>
          <w:rFonts w:ascii="Times New Roman" w:hAnsi="Times New Roman"/>
          <w:sz w:val="24"/>
          <w:szCs w:val="24"/>
        </w:rPr>
        <w:t xml:space="preserve"> </w:t>
      </w:r>
      <w:r w:rsidR="00CA608B">
        <w:rPr>
          <w:rFonts w:ascii="Times New Roman" w:hAnsi="Times New Roman"/>
          <w:sz w:val="24"/>
          <w:szCs w:val="24"/>
        </w:rPr>
        <w:t>03</w:t>
      </w:r>
      <w:r w:rsidRPr="00DF7139">
        <w:rPr>
          <w:rFonts w:ascii="Times New Roman" w:hAnsi="Times New Roman"/>
          <w:sz w:val="24"/>
          <w:szCs w:val="24"/>
        </w:rPr>
        <w:t>.02.20</w:t>
      </w:r>
      <w:r w:rsidR="00CA608B">
        <w:rPr>
          <w:rFonts w:ascii="Times New Roman" w:hAnsi="Times New Roman"/>
          <w:sz w:val="24"/>
          <w:szCs w:val="24"/>
        </w:rPr>
        <w:t>20</w:t>
      </w:r>
      <w:r w:rsidRPr="00DF7139">
        <w:rPr>
          <w:rFonts w:ascii="Times New Roman" w:hAnsi="Times New Roman"/>
          <w:sz w:val="24"/>
          <w:szCs w:val="24"/>
        </w:rPr>
        <w:t xml:space="preserve">r. otrzymuję nowe </w:t>
      </w:r>
      <w:r w:rsidR="00F5761C" w:rsidRPr="00DF7139">
        <w:rPr>
          <w:rFonts w:ascii="Times New Roman" w:hAnsi="Times New Roman"/>
          <w:sz w:val="24"/>
          <w:szCs w:val="24"/>
        </w:rPr>
        <w:t>brzmienie</w:t>
      </w:r>
    </w:p>
    <w:p w:rsidR="0027559A" w:rsidRDefault="0027559A" w:rsidP="0027559A">
      <w:pPr>
        <w:pStyle w:val="NormalnyWeb"/>
        <w:spacing w:before="0" w:beforeAutospacing="0" w:after="0"/>
        <w:jc w:val="both"/>
        <w:rPr>
          <w:i/>
        </w:rPr>
      </w:pPr>
    </w:p>
    <w:p w:rsidR="00537DD9" w:rsidRDefault="00537DD9" w:rsidP="00537DD9">
      <w:pPr>
        <w:pStyle w:val="NormalnyWeb"/>
        <w:spacing w:before="0" w:beforeAutospacing="0" w:after="0"/>
        <w:ind w:firstLine="5103"/>
        <w:jc w:val="both"/>
        <w:rPr>
          <w:i/>
        </w:rPr>
      </w:pPr>
    </w:p>
    <w:p w:rsidR="00537DD9" w:rsidRDefault="00537DD9" w:rsidP="00537DD9">
      <w:pPr>
        <w:pStyle w:val="NormalnyWeb"/>
        <w:spacing w:before="0" w:beforeAutospacing="0" w:after="0"/>
        <w:ind w:firstLine="5103"/>
        <w:jc w:val="both"/>
        <w:rPr>
          <w:i/>
        </w:rPr>
      </w:pPr>
      <w:r>
        <w:rPr>
          <w:i/>
        </w:rPr>
        <w:t xml:space="preserve">    Prezes Zarządu</w:t>
      </w:r>
    </w:p>
    <w:p w:rsidR="00537DD9" w:rsidRDefault="00537DD9" w:rsidP="00537DD9">
      <w:pPr>
        <w:pStyle w:val="NormalnyWeb"/>
        <w:spacing w:before="0" w:beforeAutospacing="0" w:after="0"/>
        <w:ind w:firstLine="5103"/>
        <w:jc w:val="both"/>
        <w:rPr>
          <w:i/>
        </w:rPr>
      </w:pPr>
      <w:r>
        <w:rPr>
          <w:i/>
        </w:rPr>
        <w:t xml:space="preserve">(-)Hubert </w:t>
      </w:r>
      <w:proofErr w:type="spellStart"/>
      <w:r>
        <w:rPr>
          <w:i/>
        </w:rPr>
        <w:t>Luśniewski</w:t>
      </w:r>
      <w:proofErr w:type="spellEnd"/>
    </w:p>
    <w:p w:rsidR="00DC6B03" w:rsidRPr="0027559A" w:rsidRDefault="00DC6B03" w:rsidP="0027559A">
      <w:pPr>
        <w:pStyle w:val="NormalnyWeb"/>
        <w:spacing w:before="0" w:beforeAutospacing="0" w:after="0"/>
        <w:jc w:val="both"/>
        <w:rPr>
          <w:i/>
        </w:rPr>
      </w:pPr>
    </w:p>
    <w:p w:rsidR="0027559A" w:rsidRPr="004361FA" w:rsidRDefault="0027559A" w:rsidP="00390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7559A" w:rsidRPr="004361FA" w:rsidSect="005B6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DC3"/>
    <w:multiLevelType w:val="hybridMultilevel"/>
    <w:tmpl w:val="9C0C1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4BD0"/>
    <w:multiLevelType w:val="hybridMultilevel"/>
    <w:tmpl w:val="EDB28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48C2"/>
    <w:multiLevelType w:val="hybridMultilevel"/>
    <w:tmpl w:val="F0963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D127C"/>
    <w:multiLevelType w:val="hybridMultilevel"/>
    <w:tmpl w:val="B2E6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340"/>
    <w:rsid w:val="00005990"/>
    <w:rsid w:val="000069E4"/>
    <w:rsid w:val="000C71F7"/>
    <w:rsid w:val="000E4790"/>
    <w:rsid w:val="001A4DBA"/>
    <w:rsid w:val="00246182"/>
    <w:rsid w:val="0027559A"/>
    <w:rsid w:val="003308FE"/>
    <w:rsid w:val="00390E31"/>
    <w:rsid w:val="003C2419"/>
    <w:rsid w:val="003F4FF0"/>
    <w:rsid w:val="004361FA"/>
    <w:rsid w:val="004F7387"/>
    <w:rsid w:val="00537DD9"/>
    <w:rsid w:val="00537E79"/>
    <w:rsid w:val="005B5D40"/>
    <w:rsid w:val="005B63E1"/>
    <w:rsid w:val="005C3340"/>
    <w:rsid w:val="00614C55"/>
    <w:rsid w:val="008860ED"/>
    <w:rsid w:val="009249B0"/>
    <w:rsid w:val="009945C7"/>
    <w:rsid w:val="00994F13"/>
    <w:rsid w:val="00B601DE"/>
    <w:rsid w:val="00BE7070"/>
    <w:rsid w:val="00CA608B"/>
    <w:rsid w:val="00D21844"/>
    <w:rsid w:val="00D4745A"/>
    <w:rsid w:val="00DA7203"/>
    <w:rsid w:val="00DC6B03"/>
    <w:rsid w:val="00DF7139"/>
    <w:rsid w:val="00E5141C"/>
    <w:rsid w:val="00E70F50"/>
    <w:rsid w:val="00EB0359"/>
    <w:rsid w:val="00F20FAA"/>
    <w:rsid w:val="00F3749F"/>
    <w:rsid w:val="00F5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D40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755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F71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KRegulinska</dc:creator>
  <cp:lastModifiedBy>k.wesolowska</cp:lastModifiedBy>
  <cp:revision>6</cp:revision>
  <cp:lastPrinted>2018-02-21T10:46:00Z</cp:lastPrinted>
  <dcterms:created xsi:type="dcterms:W3CDTF">2019-02-25T13:29:00Z</dcterms:created>
  <dcterms:modified xsi:type="dcterms:W3CDTF">2020-02-04T06:21:00Z</dcterms:modified>
</cp:coreProperties>
</file>