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A6" w:rsidRDefault="00B61AA6" w:rsidP="00B61AA6">
      <w:pPr>
        <w:jc w:val="center"/>
        <w:rPr>
          <w:b/>
          <w:sz w:val="28"/>
        </w:rPr>
      </w:pPr>
      <w:r>
        <w:rPr>
          <w:b/>
          <w:sz w:val="28"/>
        </w:rPr>
        <w:t>ZARZĄDZENIE NR 83/2011</w:t>
      </w:r>
    </w:p>
    <w:p w:rsidR="00B61AA6" w:rsidRDefault="00B61AA6" w:rsidP="00B61AA6">
      <w:pPr>
        <w:jc w:val="center"/>
        <w:rPr>
          <w:b/>
          <w:sz w:val="16"/>
          <w:szCs w:val="16"/>
        </w:rPr>
      </w:pPr>
    </w:p>
    <w:p w:rsidR="00B61AA6" w:rsidRDefault="00B61AA6" w:rsidP="00B61AA6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B61AA6" w:rsidRDefault="00B61AA6" w:rsidP="00B61AA6">
      <w:pPr>
        <w:jc w:val="center"/>
        <w:rPr>
          <w:b/>
          <w:sz w:val="16"/>
          <w:szCs w:val="16"/>
        </w:rPr>
      </w:pPr>
    </w:p>
    <w:p w:rsidR="00B61AA6" w:rsidRDefault="00B61AA6" w:rsidP="00B61AA6">
      <w:pPr>
        <w:jc w:val="center"/>
        <w:rPr>
          <w:b/>
          <w:sz w:val="28"/>
        </w:rPr>
      </w:pPr>
      <w:r>
        <w:rPr>
          <w:b/>
          <w:sz w:val="28"/>
        </w:rPr>
        <w:t>z dnia  24 października 2011r.</w:t>
      </w:r>
    </w:p>
    <w:p w:rsidR="00B61AA6" w:rsidRDefault="00B61AA6" w:rsidP="00B61AA6">
      <w:pPr>
        <w:jc w:val="center"/>
        <w:rPr>
          <w:sz w:val="28"/>
        </w:rPr>
      </w:pPr>
    </w:p>
    <w:p w:rsidR="00B61AA6" w:rsidRDefault="00B61AA6" w:rsidP="00B61AA6">
      <w:pPr>
        <w:rPr>
          <w:b/>
          <w:sz w:val="28"/>
        </w:rPr>
      </w:pPr>
      <w:r>
        <w:rPr>
          <w:b/>
          <w:sz w:val="28"/>
        </w:rPr>
        <w:t>w sprawie:  zatwierdzenia aneksów do arkuszy organizacji pracy szkół                      prowadzonych przez Gminę Drobin  na rok szkolny  2011/2012.</w:t>
      </w:r>
    </w:p>
    <w:p w:rsidR="00B61AA6" w:rsidRDefault="00B61AA6" w:rsidP="00B61AA6">
      <w:pPr>
        <w:rPr>
          <w:b/>
          <w:sz w:val="28"/>
        </w:rPr>
      </w:pPr>
    </w:p>
    <w:p w:rsidR="00B61AA6" w:rsidRDefault="00B61AA6" w:rsidP="00B61AA6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B61AA6" w:rsidRDefault="00B61AA6" w:rsidP="00B61AA6">
      <w:pPr>
        <w:pStyle w:val="Tekstpodstawowy"/>
      </w:pPr>
    </w:p>
    <w:p w:rsidR="00B61AA6" w:rsidRDefault="00B61AA6" w:rsidP="00B61AA6">
      <w:pPr>
        <w:pStyle w:val="Tekstpodstawowy"/>
        <w:jc w:val="center"/>
      </w:pPr>
    </w:p>
    <w:p w:rsidR="00B61AA6" w:rsidRDefault="00B61AA6" w:rsidP="00B61AA6">
      <w:pPr>
        <w:pStyle w:val="Tekstpodstawowy"/>
        <w:jc w:val="center"/>
      </w:pPr>
      <w:r>
        <w:t>§1</w:t>
      </w:r>
    </w:p>
    <w:p w:rsidR="00B61AA6" w:rsidRDefault="00B61AA6" w:rsidP="00B61AA6">
      <w:pPr>
        <w:pStyle w:val="Tekstpodstawowy"/>
        <w:jc w:val="center"/>
      </w:pPr>
    </w:p>
    <w:p w:rsidR="00B61AA6" w:rsidRDefault="00B61AA6" w:rsidP="00B61AA6">
      <w:pPr>
        <w:pStyle w:val="Tekstpodstawowy"/>
      </w:pPr>
      <w:r>
        <w:t>1. Zatwierdzam aneksy do arkuszy organizacji szkół na rok szkolny 2011/2012:</w:t>
      </w:r>
    </w:p>
    <w:p w:rsidR="00B61AA6" w:rsidRDefault="00B61AA6" w:rsidP="00B61AA6">
      <w:pPr>
        <w:pStyle w:val="Tekstpodstawowy"/>
        <w:ind w:left="360"/>
      </w:pPr>
      <w:r>
        <w:t xml:space="preserve">1/ Szkoły Podstawowej im. Miry Zimińskiej –Sygietyńskiej w Cieszewie zgodnie       z załącznikiem nr 1: </w:t>
      </w:r>
    </w:p>
    <w:p w:rsidR="00B61AA6" w:rsidRDefault="00B61AA6" w:rsidP="00B61AA6">
      <w:pPr>
        <w:pStyle w:val="Tekstpodstawowy"/>
        <w:ind w:left="360"/>
      </w:pPr>
      <w:r>
        <w:t>2/   Szkoły Podstawowej w Rogotwórsku zgodnie z załącznikiem nr 2.</w:t>
      </w:r>
    </w:p>
    <w:p w:rsidR="00B61AA6" w:rsidRDefault="00B61AA6" w:rsidP="00B61AA6">
      <w:pPr>
        <w:pStyle w:val="Tekstpodstawowy"/>
      </w:pPr>
    </w:p>
    <w:p w:rsidR="00B61AA6" w:rsidRDefault="00B61AA6" w:rsidP="00B61AA6">
      <w:pPr>
        <w:pStyle w:val="Tekstpodstawowy"/>
        <w:jc w:val="center"/>
      </w:pPr>
      <w:r>
        <w:t>§2</w:t>
      </w:r>
    </w:p>
    <w:p w:rsidR="00B61AA6" w:rsidRDefault="00B61AA6" w:rsidP="00B61AA6">
      <w:pPr>
        <w:pStyle w:val="Tekstpodstawowy"/>
      </w:pPr>
    </w:p>
    <w:p w:rsidR="00B61AA6" w:rsidRDefault="00B61AA6" w:rsidP="00B61AA6">
      <w:pPr>
        <w:pStyle w:val="Tekstpodstawowy"/>
      </w:pPr>
      <w:r>
        <w:t>Wykonanie zarządzenia powierza się dyrektorom w/w szkół.</w:t>
      </w:r>
    </w:p>
    <w:p w:rsidR="00B61AA6" w:rsidRDefault="00B61AA6" w:rsidP="00B61AA6">
      <w:pPr>
        <w:pStyle w:val="Tekstpodstawowy"/>
      </w:pPr>
    </w:p>
    <w:p w:rsidR="00B61AA6" w:rsidRDefault="00B61AA6" w:rsidP="00B61AA6">
      <w:pPr>
        <w:pStyle w:val="Tekstpodstawowy"/>
        <w:jc w:val="center"/>
      </w:pPr>
      <w:r>
        <w:t>§3</w:t>
      </w:r>
    </w:p>
    <w:p w:rsidR="00B61AA6" w:rsidRDefault="00B61AA6" w:rsidP="00B61AA6">
      <w:pPr>
        <w:pStyle w:val="Tekstpodstawowy"/>
      </w:pPr>
    </w:p>
    <w:p w:rsidR="00B61AA6" w:rsidRDefault="00B61AA6" w:rsidP="00B61AA6">
      <w:pPr>
        <w:pStyle w:val="Tekstpodstawowy"/>
      </w:pPr>
      <w:r>
        <w:t xml:space="preserve">Zarządzenie wchodzi w życie:  §1 ust1 </w:t>
      </w:r>
      <w:proofErr w:type="spellStart"/>
      <w:r>
        <w:t>pkt</w:t>
      </w:r>
      <w:proofErr w:type="spellEnd"/>
      <w:r>
        <w:t xml:space="preserve"> 2 z dniem podjęcia natomiast §1 ust.2 </w:t>
      </w:r>
      <w:proofErr w:type="spellStart"/>
      <w:r>
        <w:t>pkt</w:t>
      </w:r>
      <w:proofErr w:type="spellEnd"/>
      <w:r>
        <w:t xml:space="preserve"> 1 z mocą obowiązującą od 10 października 2011r.</w:t>
      </w:r>
    </w:p>
    <w:p w:rsidR="00B61AA6" w:rsidRDefault="00B61AA6" w:rsidP="00B61AA6">
      <w:pPr>
        <w:pStyle w:val="Tekstpodstawowy"/>
      </w:pPr>
      <w:r>
        <w:t xml:space="preserve"> .</w:t>
      </w:r>
    </w:p>
    <w:p w:rsidR="00B61AA6" w:rsidRDefault="00B61AA6" w:rsidP="00B61AA6">
      <w:pPr>
        <w:pStyle w:val="Tekstpodstawowy"/>
      </w:pPr>
    </w:p>
    <w:p w:rsidR="00B61AA6" w:rsidRDefault="00B61AA6" w:rsidP="00B61AA6">
      <w:pPr>
        <w:pStyle w:val="Tekstpodstawowy"/>
      </w:pPr>
    </w:p>
    <w:p w:rsidR="00B61AA6" w:rsidRDefault="00B61AA6" w:rsidP="00B61AA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B61AA6" w:rsidRDefault="00B61AA6" w:rsidP="00B61AA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B61AA6" w:rsidRDefault="00B61AA6" w:rsidP="00B61AA6"/>
    <w:p w:rsidR="00B61AA6" w:rsidRDefault="00B61AA6" w:rsidP="00B61AA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Sławomir Wiśniewski</w:t>
      </w:r>
    </w:p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p w:rsidR="00B61AA6" w:rsidRDefault="00B61AA6" w:rsidP="00B61AA6"/>
    <w:sectPr w:rsidR="00B61AA6" w:rsidSect="00C6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AA6"/>
    <w:rsid w:val="00233EBA"/>
    <w:rsid w:val="002D2C45"/>
    <w:rsid w:val="006B2869"/>
    <w:rsid w:val="00704114"/>
    <w:rsid w:val="00B61AA6"/>
    <w:rsid w:val="00D4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61AA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A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2011-10-27T07:27:00Z</dcterms:created>
  <dcterms:modified xsi:type="dcterms:W3CDTF">2011-10-27T07:28:00Z</dcterms:modified>
</cp:coreProperties>
</file>